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492760</wp:posOffset>
            </wp:positionV>
            <wp:extent cx="1409700" cy="981075"/>
            <wp:effectExtent l="19050" t="0" r="0" b="0"/>
            <wp:wrapTight wrapText="bothSides">
              <wp:wrapPolygon edited="0">
                <wp:start x="-292" y="0"/>
                <wp:lineTo x="-292" y="21390"/>
                <wp:lineTo x="21600" y="21390"/>
                <wp:lineTo x="21600" y="0"/>
                <wp:lineTo x="-292" y="0"/>
              </wp:wrapPolygon>
            </wp:wrapTight>
            <wp:docPr id="2" name="Рисунок 2" descr="http://www.71.mchs.gov.ru/upload/iblock/a45/a45538ee134b3282596327c93dfbcb2e_150_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a45/a45538ee134b3282596327c93dfbcb2e_150_1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05pt;margin-top:-7.65pt;width:545.25pt;height:29.95pt;z-index:-251656192;mso-position-horizontal-relative:text;mso-position-vertical-relative:text;mso-width-relative:page;mso-height-relative:page" wrapcoords="9924 -540 327 -540 -30 0 -30 11880 30 16740 1099 21060 1188 21060 13994 21060 14499 21060 21630 17280 21630 -540 16906 -540 9924 -540">
            <v:shadow color="#868686"/>
            <v:textpath style="font-family:&quot;Arial Black&quot;;v-text-kern:t" trim="t" fitpath="t" string="Отправляясь на водоем - соблюдайте правила безопасности!"/>
            <w10:wrap type="tight"/>
          </v:shape>
        </w:pict>
      </w: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Жаркое лето – хороший повод искупаться в прохладном водоеме. Однако иногда обычное купание оборачивается трагедией. Главная причина несчастных случаев – не соблюдение простейших правил поведения на воде. Чтобы купание не обернулось бедой нужно быть готовым к любой ситуации, а для этого нужно знать важные правила, которые помогут сохранить жизнь и здоровье.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Ежегодно в Тульской области на воде погибают десятки человек, в основном все они купались и ныряли в необорудованных местах.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Cs w:val="28"/>
          <w:lang w:eastAsia="ru-RU"/>
        </w:rPr>
        <w:t>Отправляясь на водоем</w:t>
      </w:r>
      <w:r w:rsidRPr="007E185A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- ПОМНИТЕ</w:t>
      </w: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, что для отдыха на берегу существуют специально оборудованные места. Купайте там, где есть люди, лучше всего на пляже, где есть спасатели.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После длительного пребывания на солнце нельзя резко погружаться в воду, может произойти остановка дыхания. Входите в водоем постепенно, </w:t>
      </w:r>
      <w:proofErr w:type="gramStart"/>
      <w:r w:rsidRPr="007E185A">
        <w:rPr>
          <w:rFonts w:eastAsia="Times New Roman"/>
          <w:color w:val="000000" w:themeColor="text1"/>
          <w:szCs w:val="28"/>
          <w:lang w:eastAsia="ru-RU"/>
        </w:rPr>
        <w:t>обтираясь прохладной водой и помните</w:t>
      </w:r>
      <w:proofErr w:type="gramEnd"/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, что находиться в ней можно не более 15 минут. При переохлаждении могут возникнуть судороги. Судороги – непроизвольное сокращение мышц, сопровождаемое резкой и ноющей болью. Судороги могут повторяться. Наиболее подвержены судорогам икроножные мышцы.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Заходить в воду в незнакомых местах очень опасно. Там могут быть водовороты или резкие перепады глубины. Никогда не ныряйте в незнакомых местах, не прыгайте в воду с мостов и обрывов. В этих случаях можно удариться о строительные конструкции или каменистое дно.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Не допускайте грубых игр на воде, вероятность оступиться, упасть и захлебнуться водой при этом значительно увеличивается.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Нельзя подавать ложные сигналы о помощи. Иначе в случае реальной опасности Ваш призыв могут расценить как очередной розыгрыш.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Не заплывайте туда, где передвигаются катера, </w:t>
      </w:r>
      <w:proofErr w:type="spellStart"/>
      <w:r w:rsidRPr="007E185A">
        <w:rPr>
          <w:rFonts w:eastAsia="Times New Roman"/>
          <w:color w:val="000000" w:themeColor="text1"/>
          <w:szCs w:val="28"/>
          <w:lang w:eastAsia="ru-RU"/>
        </w:rPr>
        <w:t>гидроциклы</w:t>
      </w:r>
      <w:proofErr w:type="spellEnd"/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 или баржи. Вы рискуете получить травму при столкновении с моторным плавательным средством.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b/>
          <w:bCs/>
          <w:color w:val="000000" w:themeColor="text1"/>
          <w:szCs w:val="28"/>
          <w:lang w:eastAsia="ru-RU"/>
        </w:rPr>
        <w:t>ОПАСНО</w:t>
      </w: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 купаться во время грозы и в штормовую п</w:t>
      </w:r>
      <w:r>
        <w:rPr>
          <w:rFonts w:eastAsia="Times New Roman"/>
          <w:color w:val="000000" w:themeColor="text1"/>
          <w:szCs w:val="28"/>
          <w:lang w:eastAsia="ru-RU"/>
        </w:rPr>
        <w:t>огоду. Молния, попавшая в воду,</w:t>
      </w: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 поражает все вокруг в радиусе 100 метров. </w:t>
      </w:r>
    </w:p>
    <w:p w:rsid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>Когда человек тонет, ему очень страшно, он борется за жизнь и старается ухватиться за в</w:t>
      </w:r>
      <w:r>
        <w:rPr>
          <w:rFonts w:eastAsia="Times New Roman"/>
          <w:color w:val="000000" w:themeColor="text1"/>
          <w:szCs w:val="28"/>
          <w:lang w:eastAsia="ru-RU"/>
        </w:rPr>
        <w:t>се, что попадется ему под руку.</w:t>
      </w: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 Лучше всего доверить спасение человека профессиональным спасателям. Если же помощи ждать не откуда, старайтесь подплывать к тонущему человеку со стороны спины. Действуйте четко, избегайте захватов. </w:t>
      </w:r>
    </w:p>
    <w:p w:rsidR="007E185A" w:rsidRPr="007E185A" w:rsidRDefault="007E185A" w:rsidP="007E185A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 w:rsidRPr="007E185A">
        <w:rPr>
          <w:rFonts w:eastAsia="Times New Roman"/>
          <w:color w:val="000000" w:themeColor="text1"/>
          <w:szCs w:val="28"/>
          <w:lang w:eastAsia="ru-RU"/>
        </w:rPr>
        <w:t>Есл</w:t>
      </w:r>
      <w:r>
        <w:rPr>
          <w:rFonts w:eastAsia="Times New Roman"/>
          <w:color w:val="000000" w:themeColor="text1"/>
          <w:szCs w:val="28"/>
          <w:lang w:eastAsia="ru-RU"/>
        </w:rPr>
        <w:t xml:space="preserve">и Вы увидели, что кто-то тонет, </w:t>
      </w:r>
      <w:r w:rsidRPr="007E185A">
        <w:rPr>
          <w:rFonts w:eastAsia="Times New Roman"/>
          <w:color w:val="000000" w:themeColor="text1"/>
          <w:szCs w:val="28"/>
          <w:lang w:eastAsia="ru-RU"/>
        </w:rPr>
        <w:t xml:space="preserve">звоните в единую службу спасения по телефонным номерам 101 или 112. </w:t>
      </w:r>
    </w:p>
    <w:p w:rsidR="007E185A" w:rsidRDefault="007E185A" w:rsidP="007E185A">
      <w:pPr>
        <w:ind w:firstLine="284"/>
        <w:jc w:val="right"/>
        <w:rPr>
          <w:rFonts w:eastAsia="Times New Roman"/>
          <w:i/>
          <w:iCs/>
          <w:color w:val="000000" w:themeColor="text1"/>
          <w:szCs w:val="28"/>
          <w:lang w:eastAsia="ru-RU"/>
        </w:rPr>
      </w:pPr>
      <w:r w:rsidRPr="007E185A">
        <w:rPr>
          <w:rFonts w:eastAsia="Times New Roman"/>
          <w:i/>
          <w:iCs/>
          <w:color w:val="000000" w:themeColor="text1"/>
          <w:szCs w:val="28"/>
          <w:lang w:eastAsia="ru-RU"/>
        </w:rPr>
        <w:t xml:space="preserve">Пресс-служба Главного управления </w:t>
      </w:r>
      <w:r w:rsidRPr="007E185A">
        <w:rPr>
          <w:rFonts w:eastAsia="Times New Roman"/>
          <w:i/>
          <w:iCs/>
          <w:color w:val="000000" w:themeColor="text1"/>
          <w:szCs w:val="28"/>
          <w:lang w:eastAsia="ru-RU"/>
        </w:rPr>
        <w:br/>
        <w:t>МЧС России по Тульской области</w:t>
      </w:r>
    </w:p>
    <w:p w:rsidR="007E185A" w:rsidRDefault="007E185A" w:rsidP="007E185A">
      <w:pPr>
        <w:ind w:firstLine="284"/>
        <w:jc w:val="right"/>
        <w:rPr>
          <w:rFonts w:eastAsia="Times New Roman"/>
          <w:i/>
          <w:iCs/>
          <w:color w:val="000000" w:themeColor="text1"/>
          <w:szCs w:val="28"/>
          <w:lang w:eastAsia="ru-RU"/>
        </w:rPr>
      </w:pPr>
    </w:p>
    <w:p w:rsidR="007E185A" w:rsidRPr="007E185A" w:rsidRDefault="007E185A" w:rsidP="007E185A">
      <w:pPr>
        <w:ind w:firstLine="284"/>
        <w:jc w:val="righ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Cs/>
          <w:color w:val="000000" w:themeColor="text1"/>
          <w:szCs w:val="28"/>
          <w:lang w:eastAsia="ru-RU"/>
        </w:rPr>
        <w:t>10.07.2014 14:10:01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7E185A" w:rsidRPr="007E185A" w:rsidTr="007E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85A" w:rsidRPr="007E185A" w:rsidRDefault="007E185A" w:rsidP="007E185A">
            <w:pPr>
              <w:ind w:firstLine="284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01D32" w:rsidRPr="007E185A" w:rsidRDefault="00201D32" w:rsidP="007E185A">
      <w:pPr>
        <w:ind w:firstLine="284"/>
        <w:rPr>
          <w:color w:val="000000" w:themeColor="text1"/>
          <w:szCs w:val="28"/>
        </w:rPr>
      </w:pPr>
    </w:p>
    <w:sectPr w:rsidR="00201D32" w:rsidRPr="007E185A" w:rsidSect="007E185A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5A"/>
    <w:rsid w:val="000569EB"/>
    <w:rsid w:val="000D2836"/>
    <w:rsid w:val="00201D32"/>
    <w:rsid w:val="00572061"/>
    <w:rsid w:val="0058429F"/>
    <w:rsid w:val="00751EAB"/>
    <w:rsid w:val="007E185A"/>
    <w:rsid w:val="008F1F59"/>
    <w:rsid w:val="00A1542F"/>
    <w:rsid w:val="00A631CF"/>
    <w:rsid w:val="00C51185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7E185A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5A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85A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2014-07-10T11:32:00Z</cp:lastPrinted>
  <dcterms:created xsi:type="dcterms:W3CDTF">2014-07-10T11:21:00Z</dcterms:created>
  <dcterms:modified xsi:type="dcterms:W3CDTF">2014-07-10T11:37:00Z</dcterms:modified>
</cp:coreProperties>
</file>